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6" w:rsidRPr="00D34A0B" w:rsidRDefault="002B1516" w:rsidP="00D34A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A0B">
        <w:rPr>
          <w:rFonts w:asciiTheme="minorHAnsi" w:hAnsiTheme="minorHAnsi" w:cstheme="minorHAnsi"/>
          <w:b/>
          <w:sz w:val="28"/>
          <w:szCs w:val="28"/>
        </w:rPr>
        <w:t>Информация в уг</w:t>
      </w:r>
      <w:r w:rsidR="00170033" w:rsidRPr="00D34A0B">
        <w:rPr>
          <w:rFonts w:asciiTheme="minorHAnsi" w:hAnsiTheme="minorHAnsi" w:cstheme="minorHAnsi"/>
          <w:b/>
          <w:sz w:val="28"/>
          <w:szCs w:val="28"/>
        </w:rPr>
        <w:t>олках педагога-психолога за 2018-2019</w:t>
      </w:r>
      <w:r w:rsidRPr="00D34A0B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1-5"/>
        <w:tblW w:w="10627" w:type="dxa"/>
        <w:tblLayout w:type="fixed"/>
        <w:tblLook w:val="04A0"/>
      </w:tblPr>
      <w:tblGrid>
        <w:gridCol w:w="1555"/>
        <w:gridCol w:w="1417"/>
        <w:gridCol w:w="7655"/>
      </w:tblGrid>
      <w:tr w:rsidR="0015771E" w:rsidRPr="00D34A0B" w:rsidTr="00D34A0B">
        <w:trPr>
          <w:cnfStyle w:val="100000000000"/>
        </w:trPr>
        <w:tc>
          <w:tcPr>
            <w:cnfStyle w:val="001000000000"/>
            <w:tcW w:w="1555" w:type="dxa"/>
          </w:tcPr>
          <w:p w:rsidR="0015771E" w:rsidRPr="00D34A0B" w:rsidRDefault="0015771E" w:rsidP="0015771E">
            <w:pPr>
              <w:ind w:right="473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15771E" w:rsidRPr="00D34A0B" w:rsidRDefault="0015771E" w:rsidP="00BF1F30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месяц</w:t>
            </w:r>
          </w:p>
        </w:tc>
        <w:tc>
          <w:tcPr>
            <w:tcW w:w="7655" w:type="dxa"/>
          </w:tcPr>
          <w:p w:rsidR="0015771E" w:rsidRPr="00D34A0B" w:rsidRDefault="0015771E" w:rsidP="00BF1F30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Стендовая информация</w:t>
            </w:r>
          </w:p>
        </w:tc>
      </w:tr>
      <w:tr w:rsidR="0015771E" w:rsidRPr="00D34A0B" w:rsidTr="00D34A0B">
        <w:trPr>
          <w:cnfStyle w:val="00000010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15771E" w:rsidRPr="00D34A0B" w:rsidRDefault="003C144D" w:rsidP="00D34A0B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417" w:type="dxa"/>
          </w:tcPr>
          <w:p w:rsidR="0015771E" w:rsidRPr="00D34A0B" w:rsidRDefault="0015771E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D34A0B" w:rsidRDefault="00D34A0B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771E" w:rsidRPr="00D34A0B" w:rsidRDefault="0015771E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15771E" w:rsidRPr="00D34A0B" w:rsidRDefault="0015771E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49442D" w:rsidRPr="00D34A0B" w:rsidRDefault="0049442D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Психология и педагогика детей раннего возраста.</w:t>
            </w:r>
          </w:p>
          <w:p w:rsidR="007702E7" w:rsidRPr="00D34A0B" w:rsidRDefault="00D56BE1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Раннее детство – особый период в развитии детей. Психология и педагогика детей раннего возраста.</w:t>
            </w:r>
          </w:p>
        </w:tc>
      </w:tr>
      <w:tr w:rsidR="0015771E" w:rsidRPr="00D34A0B" w:rsidTr="00D34A0B">
        <w:trPr>
          <w:cnfStyle w:val="000000010000"/>
          <w:trHeight w:val="1057"/>
        </w:trPr>
        <w:tc>
          <w:tcPr>
            <w:cnfStyle w:val="001000000000"/>
            <w:tcW w:w="1555" w:type="dxa"/>
            <w:vMerge/>
          </w:tcPr>
          <w:p w:rsidR="0015771E" w:rsidRPr="00D34A0B" w:rsidRDefault="0015771E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15" w:rsidRPr="00D34A0B" w:rsidRDefault="00A7071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15771E" w:rsidRPr="00D34A0B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15771E" w:rsidRPr="00D34A0B" w:rsidRDefault="0015771E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21552A" w:rsidRPr="00D34A0B" w:rsidRDefault="00CE109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Игры для развития эмоций и навыков взаимодействия с людьми для детей от 1,5 до 2-х лет</w:t>
            </w:r>
          </w:p>
          <w:p w:rsidR="00F35E2D" w:rsidRPr="00D34A0B" w:rsidRDefault="00391FB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Ребенок не хочет в детский сад. Что делать?</w:t>
            </w:r>
            <w:r w:rsidR="00A70715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Чужой среди </w:t>
            </w:r>
            <w:proofErr w:type="gramStart"/>
            <w:r w:rsidR="00A70715" w:rsidRPr="00D34A0B">
              <w:rPr>
                <w:rFonts w:asciiTheme="minorHAnsi" w:hAnsiTheme="minorHAnsi" w:cstheme="minorHAnsi"/>
                <w:sz w:val="24"/>
                <w:szCs w:val="24"/>
              </w:rPr>
              <w:t>своих</w:t>
            </w:r>
            <w:proofErr w:type="gramEnd"/>
            <w:r w:rsidR="00A70715" w:rsidRPr="00D34A0B">
              <w:rPr>
                <w:rFonts w:asciiTheme="minorHAnsi" w:hAnsiTheme="minorHAnsi" w:cstheme="minorHAnsi"/>
                <w:sz w:val="24"/>
                <w:szCs w:val="24"/>
              </w:rPr>
              <w:t>. Непривычная пища. Что нельзя делать родителям. Смена образа жизни.</w:t>
            </w:r>
          </w:p>
        </w:tc>
      </w:tr>
      <w:tr w:rsidR="0015771E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15771E" w:rsidRPr="00D34A0B" w:rsidRDefault="0015771E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1E" w:rsidRPr="00D34A0B" w:rsidRDefault="0015771E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15771E" w:rsidRPr="00D34A0B" w:rsidRDefault="0015771E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F35E2D" w:rsidRPr="00D34A0B" w:rsidRDefault="00E01944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Цветы для детской комнаты. Полезные и вредные растения в доме.</w:t>
            </w:r>
          </w:p>
          <w:p w:rsidR="00E4365A" w:rsidRPr="00D34A0B" w:rsidRDefault="00E4365A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Воспитательные стратегии родителей.</w:t>
            </w:r>
          </w:p>
        </w:tc>
      </w:tr>
      <w:tr w:rsidR="0015771E" w:rsidRPr="00D34A0B" w:rsidTr="00D34A0B">
        <w:trPr>
          <w:cnfStyle w:val="000000010000"/>
          <w:trHeight w:val="676"/>
        </w:trPr>
        <w:tc>
          <w:tcPr>
            <w:cnfStyle w:val="001000000000"/>
            <w:tcW w:w="1555" w:type="dxa"/>
            <w:vMerge/>
          </w:tcPr>
          <w:p w:rsidR="0015771E" w:rsidRPr="00D34A0B" w:rsidRDefault="0015771E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1E" w:rsidRPr="00D34A0B" w:rsidRDefault="00966209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15771E" w:rsidRPr="00D34A0B">
              <w:rPr>
                <w:rFonts w:asciiTheme="minorHAnsi" w:hAnsiTheme="minorHAnsi" w:cstheme="minorHAnsi"/>
                <w:sz w:val="24"/>
                <w:szCs w:val="24"/>
              </w:rPr>
              <w:t>арт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5771E" w:rsidRPr="00D34A0B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F35E2D" w:rsidRPr="00D34A0B" w:rsidRDefault="00E077F1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Что должны знать и уметь дети 1,5 до 2-х лет. Игры на развитие мышления.</w:t>
            </w:r>
          </w:p>
          <w:p w:rsidR="00163395" w:rsidRPr="00D34A0B" w:rsidRDefault="001C2BA7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«Можно» и «нельзя» в жизни ребенка.</w:t>
            </w:r>
          </w:p>
        </w:tc>
      </w:tr>
      <w:tr w:rsidR="0015771E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15771E" w:rsidRPr="00D34A0B" w:rsidRDefault="0015771E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1E" w:rsidRPr="00D34A0B" w:rsidRDefault="00966209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15771E" w:rsidRPr="00D34A0B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5771E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7C3FD6" w:rsidRPr="00D34A0B" w:rsidRDefault="007C3FD6" w:rsidP="007C3FD6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Рекомендации родителям по организации летнего отдыха детей.</w:t>
            </w:r>
          </w:p>
          <w:p w:rsidR="0015771E" w:rsidRPr="00D34A0B" w:rsidRDefault="0015771E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405FF6" w:rsidRPr="00D34A0B" w:rsidTr="00D34A0B">
        <w:trPr>
          <w:cnfStyle w:val="00000001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D34A0B" w:rsidRDefault="003C144D" w:rsidP="00D34A0B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17" w:type="dxa"/>
          </w:tcPr>
          <w:p w:rsidR="00405FF6" w:rsidRPr="00D34A0B" w:rsidRDefault="00BD6DC1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ентябрь</w:t>
            </w:r>
          </w:p>
          <w:p w:rsidR="00AF1F30" w:rsidRPr="00D34A0B" w:rsidRDefault="00AF1F30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2CB5" w:rsidRPr="00D34A0B" w:rsidRDefault="00D56BE1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Адаптация ребенка к детскому саду. Режим дня в детском саду и дома. Как надо родителям готовить ребенка, поступающего в ДОУ. В детский сад с радостью. (6 листов)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209" w:rsidRPr="00D34A0B" w:rsidRDefault="0041250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715F3F" w:rsidRPr="00D34A0B" w:rsidRDefault="00715F3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CE77BC" w:rsidRPr="00D34A0B" w:rsidRDefault="00CE77BC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Раннее детство – особый период в развитии детей. Психология и педагогика детей раннего возраста. Психология и педагогика детей раннего возраста. (12 листов)</w:t>
            </w:r>
          </w:p>
          <w:p w:rsidR="009147F4" w:rsidRPr="00D34A0B" w:rsidRDefault="00715F3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Тайные мечты каждого ребенка. «Витамин родительской любви». Правила позитивного общения с ребенком. Памятка для родителей о формировании правильной речи у ребенка. (2 листа)</w:t>
            </w:r>
            <w:r w:rsidR="00753668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«О воспитании доброты в детях»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854DB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нварь</w:t>
            </w:r>
          </w:p>
          <w:p w:rsidR="00854DB6" w:rsidRPr="00D34A0B" w:rsidRDefault="00854DB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966209" w:rsidRPr="00D34A0B" w:rsidRDefault="00854DB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Ребенок не хочет в детский сад. Что делать? Чужой среди </w:t>
            </w:r>
            <w:proofErr w:type="gramStart"/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своих</w:t>
            </w:r>
            <w:proofErr w:type="gramEnd"/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. Непривычная пища. Что нельзя делать родителям. Смена образа жизни.</w:t>
            </w:r>
            <w:r w:rsidR="00A707CD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Памятка для родителей «Как начинать утро без нервотрепки», «Этикет для карапузов».</w:t>
            </w:r>
          </w:p>
          <w:p w:rsidR="005E6E36" w:rsidRPr="00D34A0B" w:rsidRDefault="005E6E3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Цветы для детской комнаты. Полезные и вредные растения в доме.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1F0581" w:rsidRPr="00D34A0B" w:rsidRDefault="00BD24E2" w:rsidP="001F0581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Дельные советы каждому родителю. Родителям на заметку. Десять шагов, чтобы стать лучшими родителями.</w:t>
            </w:r>
            <w:r w:rsidR="0008414C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63395" w:rsidRPr="00D34A0B" w:rsidRDefault="00E32FA7" w:rsidP="001F0581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Правила безопасности в стихах.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966209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7C3FD6" w:rsidRPr="00D34A0B" w:rsidRDefault="007C3FD6" w:rsidP="007C3FD6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Рекомендации родителям по организации летнего отдыха детей.</w:t>
            </w:r>
          </w:p>
          <w:p w:rsidR="00AB19F6" w:rsidRPr="00D34A0B" w:rsidRDefault="00AB19F6" w:rsidP="007C3FD6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3C144D" w:rsidRPr="00D34A0B" w:rsidTr="00D34A0B">
        <w:trPr>
          <w:cnfStyle w:val="000000100000"/>
          <w:trHeight w:val="841"/>
        </w:trPr>
        <w:tc>
          <w:tcPr>
            <w:cnfStyle w:val="001000000000"/>
            <w:tcW w:w="1555" w:type="dxa"/>
            <w:vMerge w:val="restart"/>
            <w:textDirection w:val="btLr"/>
          </w:tcPr>
          <w:p w:rsidR="003C144D" w:rsidRPr="00D34A0B" w:rsidRDefault="007C3FD6" w:rsidP="00D34A0B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1м</w:t>
            </w:r>
            <w:r w:rsidR="003C144D"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>ладшая</w:t>
            </w:r>
          </w:p>
        </w:tc>
        <w:tc>
          <w:tcPr>
            <w:tcW w:w="1417" w:type="dxa"/>
          </w:tcPr>
          <w:p w:rsidR="003C144D" w:rsidRPr="00D34A0B" w:rsidRDefault="002C01F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C01F2" w:rsidRPr="00D34A0B" w:rsidRDefault="002C01F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C01F2" w:rsidRPr="00D34A0B" w:rsidRDefault="002C01F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7655" w:type="dxa"/>
          </w:tcPr>
          <w:p w:rsidR="003C144D" w:rsidRPr="00D34A0B" w:rsidRDefault="00D56BE1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Особенности эмоционального развития детей от 1 до 3 лет.</w:t>
            </w:r>
            <w:r w:rsidR="00F234B3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Разный темперамент – разная эмоциональность. Отдельные сюжеты из повседневной жизни. (10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листов)</w:t>
            </w:r>
          </w:p>
          <w:p w:rsidR="006D3B0C" w:rsidRPr="00D34A0B" w:rsidRDefault="006D3B0C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Возрастные особенности детей 2-3 летнего возраста.</w:t>
            </w:r>
            <w:r w:rsidR="0049442D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(8 листов)</w:t>
            </w:r>
          </w:p>
        </w:tc>
      </w:tr>
      <w:tr w:rsidR="003C144D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3C144D" w:rsidRPr="00D34A0B" w:rsidRDefault="003C144D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44D" w:rsidRPr="00D34A0B" w:rsidRDefault="002C01F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  <w:p w:rsidR="00805B59" w:rsidRPr="00D34A0B" w:rsidRDefault="00805B59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15F3F" w:rsidRPr="00D34A0B" w:rsidRDefault="00715F3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01F2" w:rsidRPr="00D34A0B" w:rsidRDefault="002C01F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715F3F" w:rsidRPr="00D34A0B" w:rsidRDefault="00715F3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01F2" w:rsidRPr="00D34A0B" w:rsidRDefault="002C01F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CE1092" w:rsidRPr="00D34A0B" w:rsidRDefault="00CE1092" w:rsidP="00CE1092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Что такое семья? Пословицы и поговорки, загадки о семье. Влияние семьи на развитие ребенка.</w:t>
            </w:r>
          </w:p>
          <w:p w:rsidR="00715F3F" w:rsidRPr="00D34A0B" w:rsidRDefault="00715F3F" w:rsidP="00CE1092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Принципы успешного воспитания.(3 листа) Показывайте детям…</w:t>
            </w:r>
            <w:r w:rsidR="00326AAE" w:rsidRPr="00D34A0B">
              <w:rPr>
                <w:rFonts w:asciiTheme="minorHAnsi" w:hAnsiTheme="minorHAnsi" w:cstheme="minorHAnsi"/>
                <w:sz w:val="24"/>
                <w:szCs w:val="24"/>
              </w:rPr>
              <w:t>, Порадуйте своего ребенка…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(6 листов)</w:t>
            </w:r>
          </w:p>
          <w:p w:rsidR="00AB19F6" w:rsidRPr="00D34A0B" w:rsidRDefault="00AB19F6" w:rsidP="00CE1092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Игра - как средство нравственного воспитания.</w:t>
            </w:r>
            <w:r w:rsidR="00805B59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Вечерние игры дома. Игры для здоровья. Памятки для родителей.</w:t>
            </w:r>
          </w:p>
          <w:p w:rsidR="003C144D" w:rsidRPr="00D34A0B" w:rsidRDefault="00051CDA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Игрушки и  домашние игры для детей 2-3 лет. (9 листов)</w:t>
            </w:r>
          </w:p>
        </w:tc>
      </w:tr>
      <w:tr w:rsidR="003C144D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3C144D" w:rsidRPr="00D34A0B" w:rsidRDefault="003C144D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44D" w:rsidRPr="00D34A0B" w:rsidRDefault="002C01F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2C01F2" w:rsidRPr="00D34A0B" w:rsidRDefault="002C01F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  <w:p w:rsidR="002C01F2" w:rsidRPr="00D34A0B" w:rsidRDefault="002C01F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7655" w:type="dxa"/>
          </w:tcPr>
          <w:p w:rsidR="001F0581" w:rsidRPr="00D34A0B" w:rsidRDefault="001F0581" w:rsidP="001F0581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Принципы успешного воспитания. Взаимодействие ребенка и взрослого при чтении книг.</w:t>
            </w:r>
          </w:p>
          <w:p w:rsidR="003C144D" w:rsidRPr="00D34A0B" w:rsidRDefault="00A631E4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Культура общения и поведения.</w:t>
            </w:r>
          </w:p>
          <w:p w:rsidR="007C3FD6" w:rsidRPr="00D34A0B" w:rsidRDefault="007C3FD6" w:rsidP="007C3FD6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Рекомендации родителям по организации летнего отдыха детей.</w:t>
            </w:r>
          </w:p>
        </w:tc>
      </w:tr>
      <w:tr w:rsidR="00405FF6" w:rsidRPr="00D34A0B" w:rsidTr="00D34A0B">
        <w:trPr>
          <w:cnfStyle w:val="00000001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D34A0B" w:rsidRDefault="00966209" w:rsidP="00D34A0B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Вторая </w:t>
            </w:r>
            <w:r w:rsidR="00405FF6"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2CB5" w:rsidRPr="00D34A0B" w:rsidRDefault="00D56BE1" w:rsidP="00AF1F30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Особенности развития ребенка 3+</w:t>
            </w:r>
            <w:r w:rsidR="00F234B3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(из раскладушки)  Почему кусается? Жадничает? Часто плачет? Не хочет ходить на горшок? Сосет палец? Плохо спит? Истерики? Не умеет играть вместе?</w:t>
            </w:r>
            <w:r w:rsidR="00051CDA" w:rsidRPr="00D34A0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AE6" w:rsidRPr="00D34A0B" w:rsidRDefault="00277AE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412506" w:rsidRPr="00D34A0B" w:rsidRDefault="00DD41E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Возрастные особенности детей 3-4 летнего возраста.</w:t>
            </w:r>
          </w:p>
          <w:p w:rsidR="009147F4" w:rsidRPr="00D34A0B" w:rsidRDefault="0070633B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Дисциплина с любовью. Как привить дисциплину ребенку.</w:t>
            </w:r>
            <w:r w:rsidR="00326AAE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«Можно» и «нельзя» в жизни ребенка.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966209" w:rsidRPr="00D34A0B" w:rsidRDefault="00854DB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Игра для детей 3-4 лет.</w:t>
            </w:r>
            <w:r w:rsidR="0055620D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Советы родителям. Правила игры для родителей.</w:t>
            </w:r>
          </w:p>
          <w:p w:rsidR="005E6E36" w:rsidRPr="00D34A0B" w:rsidRDefault="005E6E3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Почему дети нас не слышат?! (9 листов)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FA7" w:rsidRPr="00D34A0B" w:rsidRDefault="00E32FA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арт</w:t>
            </w:r>
          </w:p>
          <w:p w:rsidR="00E32FA7" w:rsidRPr="00D34A0B" w:rsidRDefault="00E32FA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F015EE" w:rsidRPr="00D34A0B" w:rsidRDefault="00BD24E2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Роль книги в развитии ребенка. Памятка родителям «Как привить ребенку любовь к чтению», «Беседа с ребенком после прочтения книги»</w:t>
            </w:r>
            <w:r w:rsidR="001F0581" w:rsidRPr="00D34A0B">
              <w:rPr>
                <w:rFonts w:asciiTheme="minorHAnsi" w:hAnsiTheme="minorHAnsi" w:cstheme="minorHAnsi"/>
                <w:sz w:val="24"/>
                <w:szCs w:val="24"/>
              </w:rPr>
              <w:t>. Ребенок и книга (раскладушка)</w:t>
            </w:r>
          </w:p>
          <w:p w:rsidR="00E32FA7" w:rsidRPr="00D34A0B" w:rsidRDefault="00E32FA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10 правил как научить ребенка слушаться.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0555B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405FF6" w:rsidRPr="00D34A0B" w:rsidRDefault="0016339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Как провести лето с пользой для здоровья и развития!</w:t>
            </w:r>
          </w:p>
        </w:tc>
      </w:tr>
      <w:tr w:rsidR="00405FF6" w:rsidRPr="00D34A0B" w:rsidTr="00D34A0B">
        <w:trPr>
          <w:cnfStyle w:val="00000010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D34A0B" w:rsidRDefault="00405FF6" w:rsidP="00D34A0B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0FB4" w:rsidRPr="00D34A0B" w:rsidRDefault="00D56BE1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Особенности развития ребенка 4+</w:t>
            </w:r>
            <w:r w:rsidR="00F234B3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(раскладушка) + Воспитание детей 4-5 летнего возраста. «Если с ребенком </w:t>
            </w:r>
            <w:proofErr w:type="gramStart"/>
            <w:r w:rsidR="00F234B3" w:rsidRPr="00D34A0B">
              <w:rPr>
                <w:rFonts w:asciiTheme="minorHAnsi" w:hAnsiTheme="minorHAnsi" w:cstheme="minorHAnsi"/>
                <w:sz w:val="24"/>
                <w:szCs w:val="24"/>
              </w:rPr>
              <w:t>честны</w:t>
            </w:r>
            <w:proofErr w:type="gramEnd"/>
            <w:r w:rsidR="00F234B3" w:rsidRPr="00D34A0B">
              <w:rPr>
                <w:rFonts w:asciiTheme="minorHAnsi" w:hAnsiTheme="minorHAnsi" w:cstheme="minorHAnsi"/>
                <w:sz w:val="24"/>
                <w:szCs w:val="24"/>
              </w:rPr>
              <w:t>…» (6 листов)</w:t>
            </w:r>
          </w:p>
          <w:p w:rsidR="00F234B3" w:rsidRPr="00D34A0B" w:rsidRDefault="00F234B3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Возрастные особенности детей 4-5 лет.</w:t>
            </w:r>
          </w:p>
        </w:tc>
      </w:tr>
      <w:tr w:rsidR="00405FF6" w:rsidRPr="00D34A0B" w:rsidTr="00D34A0B">
        <w:trPr>
          <w:cnfStyle w:val="000000010000"/>
          <w:trHeight w:val="772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4C6" w:rsidRPr="00D34A0B" w:rsidRDefault="006D74C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405FF6" w:rsidRPr="00D34A0B" w:rsidRDefault="00DD41E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Почему дети не читают?!</w:t>
            </w:r>
          </w:p>
          <w:p w:rsidR="009147F4" w:rsidRPr="00D34A0B" w:rsidRDefault="003315EB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Как делать замечания ребенку с добротой.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655" w:type="dxa"/>
          </w:tcPr>
          <w:p w:rsidR="00E01944" w:rsidRPr="00D34A0B" w:rsidRDefault="00E01944" w:rsidP="00E01944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РЕКОМЕНДАЦИИ для родителей «Воспитание у детей среднего дошкольного возраста культуры поведения» и «Как научить ребенка дружить?!»</w:t>
            </w:r>
          </w:p>
          <w:p w:rsidR="000555BF" w:rsidRPr="00D34A0B" w:rsidRDefault="0062222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Трудные дети - кто они? Основные прич</w:t>
            </w:r>
            <w:r w:rsidR="005E6E36" w:rsidRPr="00D34A0B">
              <w:rPr>
                <w:rFonts w:asciiTheme="minorHAnsi" w:hAnsiTheme="minorHAnsi" w:cstheme="minorHAnsi"/>
                <w:sz w:val="24"/>
                <w:szCs w:val="24"/>
              </w:rPr>
              <w:t>ины нарушений поведения детей. К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ак надо вести себя с застенчивым ребенком, маленьким лгунишкой, с ребенком, который берет чужое.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135" w:rsidRPr="00D34A0B" w:rsidRDefault="001B613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арт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0555BF" w:rsidRPr="00D34A0B" w:rsidRDefault="0046420A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Психология детского рисунка. Значение цвета.</w:t>
            </w:r>
          </w:p>
          <w:p w:rsidR="001B6135" w:rsidRPr="00D34A0B" w:rsidRDefault="001B6135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Учим ребенка общаться.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0555B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D33152" w:rsidRPr="00D34A0B" w:rsidRDefault="00163395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Как провести лето с пользой для здоровья и развития!</w:t>
            </w:r>
          </w:p>
        </w:tc>
      </w:tr>
      <w:tr w:rsidR="00405FF6" w:rsidRPr="00D34A0B" w:rsidTr="00D34A0B">
        <w:trPr>
          <w:cnfStyle w:val="00000001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D34A0B" w:rsidRDefault="002C01F2" w:rsidP="00D34A0B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>Разновозрастная</w:t>
            </w:r>
          </w:p>
        </w:tc>
        <w:tc>
          <w:tcPr>
            <w:tcW w:w="1417" w:type="dxa"/>
          </w:tcPr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D34A0B" w:rsidRDefault="00405FF6" w:rsidP="00966209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0FB4" w:rsidRPr="00D34A0B" w:rsidRDefault="002C01F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Особенности ребенка 5+ (раскладушка)</w:t>
            </w:r>
          </w:p>
          <w:p w:rsidR="00412050" w:rsidRPr="00D34A0B" w:rsidRDefault="00412050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Возрастные </w:t>
            </w:r>
            <w:r w:rsidR="00B445CF" w:rsidRPr="00D34A0B">
              <w:rPr>
                <w:rFonts w:asciiTheme="minorHAnsi" w:hAnsiTheme="minorHAnsi" w:cstheme="minorHAnsi"/>
                <w:sz w:val="24"/>
                <w:szCs w:val="24"/>
              </w:rPr>
              <w:t>особенности детей 5-6 лет (анатомо-физиологические и т.п.)</w:t>
            </w:r>
          </w:p>
        </w:tc>
      </w:tr>
      <w:tr w:rsidR="00405FF6" w:rsidRPr="00D34A0B" w:rsidTr="00D34A0B">
        <w:trPr>
          <w:cnfStyle w:val="000000100000"/>
          <w:trHeight w:val="608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B89" w:rsidRPr="00D34A0B" w:rsidRDefault="000F5B89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DD41EF" w:rsidRPr="00D34A0B" w:rsidRDefault="00DD41EF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Что должен знать ребенок о времени</w:t>
            </w:r>
            <w:r w:rsidR="009406EB" w:rsidRPr="00D34A0B">
              <w:rPr>
                <w:rFonts w:asciiTheme="minorHAnsi" w:hAnsiTheme="minorHAnsi" w:cstheme="minorHAnsi"/>
                <w:sz w:val="24"/>
                <w:szCs w:val="24"/>
              </w:rPr>
              <w:t>. Части суток.</w:t>
            </w:r>
          </w:p>
          <w:p w:rsidR="009147F4" w:rsidRPr="00D34A0B" w:rsidRDefault="007C50B5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Как выучить с ребенком стихотворение. Рекомендации родителям по работе с </w:t>
            </w:r>
            <w:proofErr w:type="spellStart"/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мнемотаблицами</w:t>
            </w:r>
            <w:proofErr w:type="spellEnd"/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. (6 листов)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0555BF" w:rsidRPr="00D34A0B" w:rsidRDefault="006D74C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Роль книги в развитии ребенка.</w:t>
            </w:r>
            <w:r w:rsidR="001378A8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3152" w:rsidRPr="00D34A0B">
              <w:rPr>
                <w:rFonts w:asciiTheme="minorHAnsi" w:hAnsiTheme="minorHAnsi" w:cstheme="minorHAnsi"/>
                <w:sz w:val="24"/>
                <w:szCs w:val="24"/>
              </w:rPr>
              <w:t>Правила для родителей и детей во время совместного чтения книг.</w:t>
            </w:r>
          </w:p>
          <w:p w:rsidR="00E4365A" w:rsidRPr="00D34A0B" w:rsidRDefault="00E4365A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Развитие воображения у детей 5-7 лет. Упражнения для домашней игры.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0555BF" w:rsidRPr="00D34A0B" w:rsidRDefault="0046420A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Значение цвета в детском рисунке. Цвет в детском рисунке.</w:t>
            </w:r>
          </w:p>
          <w:p w:rsidR="00E32FA7" w:rsidRPr="00D34A0B" w:rsidRDefault="00E32FA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Шпаргалки для родителей (10 стр.)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D34A0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0555BF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EE31B3" w:rsidRPr="00D34A0B" w:rsidRDefault="007C3FD6" w:rsidP="007C3FD6">
            <w:pPr>
              <w:pStyle w:val="a5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Рекомендации родителям по организации летнего отдыха детей.</w:t>
            </w:r>
          </w:p>
        </w:tc>
      </w:tr>
      <w:tr w:rsidR="00405FF6" w:rsidRPr="00D34A0B" w:rsidTr="00D34A0B">
        <w:trPr>
          <w:cnfStyle w:val="000000100000"/>
          <w:trHeight w:val="465"/>
        </w:trPr>
        <w:tc>
          <w:tcPr>
            <w:cnfStyle w:val="001000000000"/>
            <w:tcW w:w="1555" w:type="dxa"/>
            <w:vMerge w:val="restart"/>
            <w:textDirection w:val="btLr"/>
          </w:tcPr>
          <w:p w:rsidR="00405FF6" w:rsidRPr="00D34A0B" w:rsidRDefault="00405FF6" w:rsidP="00D34A0B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b w:val="0"/>
                <w:sz w:val="24"/>
                <w:szCs w:val="24"/>
              </w:rPr>
              <w:t>Подготовительная</w:t>
            </w:r>
          </w:p>
        </w:tc>
        <w:tc>
          <w:tcPr>
            <w:tcW w:w="1417" w:type="dxa"/>
          </w:tcPr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405FF6" w:rsidRPr="00D34A0B" w:rsidRDefault="00405FF6" w:rsidP="00966209">
            <w:pPr>
              <w:pStyle w:val="a5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0FB4" w:rsidRPr="00D34A0B" w:rsidRDefault="007702E7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Готовность к школе. Сентябрь. Об истории праздника Дня дошкольного работника.</w:t>
            </w:r>
            <w:r w:rsidR="00170033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70033" w:rsidRPr="00D34A0B">
              <w:rPr>
                <w:rFonts w:asciiTheme="minorHAnsi" w:hAnsiTheme="minorHAnsi" w:cstheme="minorHAnsi"/>
                <w:sz w:val="24"/>
                <w:szCs w:val="24"/>
              </w:rPr>
              <w:t>Венгер</w:t>
            </w:r>
            <w:proofErr w:type="spellEnd"/>
            <w:r w:rsidR="00170033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о готовности к школе.</w:t>
            </w:r>
            <w:r w:rsidR="00A6276A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Семейные выходные проводим вместе.</w:t>
            </w:r>
          </w:p>
          <w:p w:rsidR="009D2602" w:rsidRPr="00D34A0B" w:rsidRDefault="00170033" w:rsidP="00170033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Готовность к школе. Октябрь. Высказывание Макаренко о воспитании.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902" w:rsidRPr="00D34A0B" w:rsidRDefault="006C3902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оябрь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405FF6" w:rsidRPr="00D34A0B" w:rsidRDefault="000F3543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Готовность к школе. Ноябрь. </w:t>
            </w:r>
            <w:r w:rsidR="00424A19" w:rsidRPr="00D34A0B">
              <w:rPr>
                <w:rFonts w:asciiTheme="minorHAnsi" w:hAnsiTheme="minorHAnsi" w:cstheme="minorHAnsi"/>
                <w:sz w:val="24"/>
                <w:szCs w:val="24"/>
              </w:rPr>
              <w:t>Высказывания Сухомлинского и Макаренко о воспитании</w:t>
            </w:r>
          </w:p>
          <w:p w:rsidR="000F3543" w:rsidRPr="00D34A0B" w:rsidRDefault="000F3543" w:rsidP="003315EB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Готовность к школе. Декабрь. </w:t>
            </w:r>
            <w:r w:rsidR="00391FB6" w:rsidRPr="00D34A0B">
              <w:rPr>
                <w:rFonts w:asciiTheme="minorHAnsi" w:hAnsiTheme="minorHAnsi" w:cstheme="minorHAnsi"/>
                <w:sz w:val="24"/>
                <w:szCs w:val="24"/>
              </w:rPr>
              <w:t>Уроки доброты.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6C3902" w:rsidRPr="00D34A0B" w:rsidRDefault="00CC4621" w:rsidP="006C3902">
            <w:pPr>
              <w:spacing w:line="240" w:lineRule="auto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Готовность к школе. Январь.</w:t>
            </w:r>
            <w:r w:rsidR="005531FC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Советы родителям будущих первоклассников.</w:t>
            </w:r>
            <w:r w:rsidR="000F5B89"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 Высказывание Макаренко о воспитании.</w:t>
            </w:r>
          </w:p>
          <w:p w:rsidR="005531FC" w:rsidRPr="00D34A0B" w:rsidRDefault="005531FC" w:rsidP="0062222F">
            <w:pPr>
              <w:spacing w:line="240" w:lineRule="auto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Готовность к школе. Февраль. </w:t>
            </w:r>
          </w:p>
        </w:tc>
      </w:tr>
      <w:tr w:rsidR="00405FF6" w:rsidRPr="00D34A0B" w:rsidTr="00D34A0B">
        <w:trPr>
          <w:cnfStyle w:val="00000001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405FF6" w:rsidRPr="00D34A0B" w:rsidRDefault="00405FF6" w:rsidP="00966209">
            <w:pPr>
              <w:spacing w:line="240" w:lineRule="auto"/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6C3902" w:rsidRPr="00D34A0B" w:rsidRDefault="005531FC" w:rsidP="005531FC">
            <w:pPr>
              <w:spacing w:line="240" w:lineRule="auto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 xml:space="preserve">Готовность к школе. Март. </w:t>
            </w:r>
            <w:r w:rsidR="00BD24E2" w:rsidRPr="00D34A0B">
              <w:rPr>
                <w:rFonts w:asciiTheme="minorHAnsi" w:hAnsiTheme="minorHAnsi" w:cstheme="minorHAnsi"/>
                <w:sz w:val="24"/>
                <w:szCs w:val="24"/>
              </w:rPr>
              <w:t>Рецепт хорошего настроения на каждый день.</w:t>
            </w:r>
          </w:p>
          <w:p w:rsidR="00163395" w:rsidRPr="00D34A0B" w:rsidRDefault="00163395" w:rsidP="00163395">
            <w:pPr>
              <w:spacing w:line="240" w:lineRule="auto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Готовность к школе. Апрель. Как проверить готовность ребенка к школе.</w:t>
            </w:r>
          </w:p>
        </w:tc>
      </w:tr>
      <w:tr w:rsidR="00405FF6" w:rsidRPr="00D34A0B" w:rsidTr="00D34A0B">
        <w:trPr>
          <w:cnfStyle w:val="000000100000"/>
          <w:trHeight w:val="525"/>
        </w:trPr>
        <w:tc>
          <w:tcPr>
            <w:cnfStyle w:val="001000000000"/>
            <w:tcW w:w="1555" w:type="dxa"/>
            <w:vMerge/>
          </w:tcPr>
          <w:p w:rsidR="00405FF6" w:rsidRPr="00D34A0B" w:rsidRDefault="00405FF6" w:rsidP="00BF1F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FF6" w:rsidRPr="00D34A0B" w:rsidRDefault="007C3FD6" w:rsidP="00966209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405FF6" w:rsidRPr="00D34A0B">
              <w:rPr>
                <w:rFonts w:asciiTheme="minorHAnsi" w:hAnsiTheme="minorHAnsi" w:cstheme="minorHAnsi"/>
                <w:sz w:val="24"/>
                <w:szCs w:val="24"/>
              </w:rPr>
              <w:t>ай</w:t>
            </w: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C3902" w:rsidRPr="00D34A0B">
              <w:rPr>
                <w:rFonts w:asciiTheme="minorHAnsi" w:hAnsiTheme="minorHAnsi" w:cstheme="minorHAnsi"/>
                <w:sz w:val="24"/>
                <w:szCs w:val="24"/>
              </w:rPr>
              <w:t>июнь</w:t>
            </w:r>
          </w:p>
        </w:tc>
        <w:tc>
          <w:tcPr>
            <w:tcW w:w="7655" w:type="dxa"/>
          </w:tcPr>
          <w:p w:rsidR="00CB6505" w:rsidRPr="00D34A0B" w:rsidRDefault="00163395" w:rsidP="006C3902">
            <w:pPr>
              <w:spacing w:line="240" w:lineRule="auto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34A0B">
              <w:rPr>
                <w:rFonts w:asciiTheme="minorHAnsi" w:hAnsiTheme="minorHAnsi" w:cstheme="minorHAnsi"/>
                <w:sz w:val="24"/>
                <w:szCs w:val="24"/>
              </w:rPr>
              <w:t>Что включает в себя понятие «Готовность к школе»? Притча об учении.</w:t>
            </w:r>
          </w:p>
        </w:tc>
      </w:tr>
    </w:tbl>
    <w:p w:rsidR="0015771E" w:rsidRPr="00D34A0B" w:rsidRDefault="0015771E" w:rsidP="00114C3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15771E" w:rsidRPr="00D34A0B" w:rsidSect="00012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8D3"/>
    <w:multiLevelType w:val="hybridMultilevel"/>
    <w:tmpl w:val="67E4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B7"/>
    <w:rsid w:val="00012522"/>
    <w:rsid w:val="00031808"/>
    <w:rsid w:val="0004751B"/>
    <w:rsid w:val="00051CDA"/>
    <w:rsid w:val="000555BF"/>
    <w:rsid w:val="0006735B"/>
    <w:rsid w:val="0008414C"/>
    <w:rsid w:val="000927F9"/>
    <w:rsid w:val="000E298E"/>
    <w:rsid w:val="000F3543"/>
    <w:rsid w:val="000F5B89"/>
    <w:rsid w:val="00114C39"/>
    <w:rsid w:val="00120FA4"/>
    <w:rsid w:val="001378A8"/>
    <w:rsid w:val="00155AF5"/>
    <w:rsid w:val="0015771E"/>
    <w:rsid w:val="00162BAD"/>
    <w:rsid w:val="00163395"/>
    <w:rsid w:val="00167A97"/>
    <w:rsid w:val="00170033"/>
    <w:rsid w:val="001711A0"/>
    <w:rsid w:val="001934D2"/>
    <w:rsid w:val="001A55FC"/>
    <w:rsid w:val="001B6135"/>
    <w:rsid w:val="001C0282"/>
    <w:rsid w:val="001C2BA7"/>
    <w:rsid w:val="001C67E3"/>
    <w:rsid w:val="001E3734"/>
    <w:rsid w:val="001E3D8E"/>
    <w:rsid w:val="001E4429"/>
    <w:rsid w:val="001F0581"/>
    <w:rsid w:val="001F7D2C"/>
    <w:rsid w:val="0021552A"/>
    <w:rsid w:val="002253E8"/>
    <w:rsid w:val="00226A41"/>
    <w:rsid w:val="0025414F"/>
    <w:rsid w:val="00266DC6"/>
    <w:rsid w:val="00277AE6"/>
    <w:rsid w:val="0029785D"/>
    <w:rsid w:val="002A78FC"/>
    <w:rsid w:val="002B1516"/>
    <w:rsid w:val="002C01F2"/>
    <w:rsid w:val="00310FB4"/>
    <w:rsid w:val="00326AAE"/>
    <w:rsid w:val="003315EB"/>
    <w:rsid w:val="00356F86"/>
    <w:rsid w:val="00362BB6"/>
    <w:rsid w:val="00363F45"/>
    <w:rsid w:val="00375C58"/>
    <w:rsid w:val="00391FB6"/>
    <w:rsid w:val="003976CD"/>
    <w:rsid w:val="003C144D"/>
    <w:rsid w:val="003D4A83"/>
    <w:rsid w:val="00405FF6"/>
    <w:rsid w:val="00412050"/>
    <w:rsid w:val="00412506"/>
    <w:rsid w:val="00424A19"/>
    <w:rsid w:val="0045070C"/>
    <w:rsid w:val="00462186"/>
    <w:rsid w:val="0046420A"/>
    <w:rsid w:val="0047138A"/>
    <w:rsid w:val="0049442D"/>
    <w:rsid w:val="004A252C"/>
    <w:rsid w:val="004F22EF"/>
    <w:rsid w:val="005531FC"/>
    <w:rsid w:val="0055620D"/>
    <w:rsid w:val="00563A12"/>
    <w:rsid w:val="0057580B"/>
    <w:rsid w:val="005A2CB5"/>
    <w:rsid w:val="005B0B5C"/>
    <w:rsid w:val="005E5DCE"/>
    <w:rsid w:val="005E6E36"/>
    <w:rsid w:val="0062222F"/>
    <w:rsid w:val="00651EA7"/>
    <w:rsid w:val="006640A0"/>
    <w:rsid w:val="0067042F"/>
    <w:rsid w:val="006833D1"/>
    <w:rsid w:val="006B399A"/>
    <w:rsid w:val="006C3902"/>
    <w:rsid w:val="006D3B0C"/>
    <w:rsid w:val="006D74C6"/>
    <w:rsid w:val="006E4C84"/>
    <w:rsid w:val="0070633B"/>
    <w:rsid w:val="00715F3F"/>
    <w:rsid w:val="00740CB6"/>
    <w:rsid w:val="00753668"/>
    <w:rsid w:val="00754F13"/>
    <w:rsid w:val="007702E7"/>
    <w:rsid w:val="00784023"/>
    <w:rsid w:val="007B3AD7"/>
    <w:rsid w:val="007C3FD6"/>
    <w:rsid w:val="007C50B5"/>
    <w:rsid w:val="00805B59"/>
    <w:rsid w:val="00854DB6"/>
    <w:rsid w:val="00867758"/>
    <w:rsid w:val="00891CD4"/>
    <w:rsid w:val="0089523F"/>
    <w:rsid w:val="009075DA"/>
    <w:rsid w:val="009147F4"/>
    <w:rsid w:val="009406EB"/>
    <w:rsid w:val="00951A0E"/>
    <w:rsid w:val="00952EBF"/>
    <w:rsid w:val="00966209"/>
    <w:rsid w:val="009A301C"/>
    <w:rsid w:val="009D2602"/>
    <w:rsid w:val="009D5D0E"/>
    <w:rsid w:val="009F238A"/>
    <w:rsid w:val="00A0162F"/>
    <w:rsid w:val="00A25D64"/>
    <w:rsid w:val="00A6276A"/>
    <w:rsid w:val="00A631E4"/>
    <w:rsid w:val="00A70715"/>
    <w:rsid w:val="00A707CD"/>
    <w:rsid w:val="00A93454"/>
    <w:rsid w:val="00A9390B"/>
    <w:rsid w:val="00A970E9"/>
    <w:rsid w:val="00AB19F6"/>
    <w:rsid w:val="00AC30A5"/>
    <w:rsid w:val="00AE1422"/>
    <w:rsid w:val="00AF1F30"/>
    <w:rsid w:val="00B13161"/>
    <w:rsid w:val="00B246ED"/>
    <w:rsid w:val="00B26036"/>
    <w:rsid w:val="00B445CF"/>
    <w:rsid w:val="00B5309F"/>
    <w:rsid w:val="00B93427"/>
    <w:rsid w:val="00BD24E2"/>
    <w:rsid w:val="00BD6DC1"/>
    <w:rsid w:val="00BE1040"/>
    <w:rsid w:val="00BE612A"/>
    <w:rsid w:val="00C17E89"/>
    <w:rsid w:val="00C7405A"/>
    <w:rsid w:val="00CA53C7"/>
    <w:rsid w:val="00CB6505"/>
    <w:rsid w:val="00CC4621"/>
    <w:rsid w:val="00CE1092"/>
    <w:rsid w:val="00CE77BC"/>
    <w:rsid w:val="00CF73B7"/>
    <w:rsid w:val="00D056FB"/>
    <w:rsid w:val="00D33152"/>
    <w:rsid w:val="00D34A0B"/>
    <w:rsid w:val="00D56BE1"/>
    <w:rsid w:val="00D64927"/>
    <w:rsid w:val="00D6738C"/>
    <w:rsid w:val="00D80055"/>
    <w:rsid w:val="00DD41EF"/>
    <w:rsid w:val="00DF2701"/>
    <w:rsid w:val="00E01944"/>
    <w:rsid w:val="00E036E4"/>
    <w:rsid w:val="00E054BC"/>
    <w:rsid w:val="00E077F1"/>
    <w:rsid w:val="00E32FA7"/>
    <w:rsid w:val="00E4365A"/>
    <w:rsid w:val="00E47B9F"/>
    <w:rsid w:val="00E57C5F"/>
    <w:rsid w:val="00E933DF"/>
    <w:rsid w:val="00EE31B3"/>
    <w:rsid w:val="00F015EE"/>
    <w:rsid w:val="00F234B3"/>
    <w:rsid w:val="00F35E2D"/>
    <w:rsid w:val="00F5055C"/>
    <w:rsid w:val="00F7502E"/>
    <w:rsid w:val="00F76855"/>
    <w:rsid w:val="00F77EDE"/>
    <w:rsid w:val="00FB073C"/>
    <w:rsid w:val="00FB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522"/>
    <w:pPr>
      <w:ind w:left="720"/>
      <w:contextualSpacing/>
    </w:pPr>
  </w:style>
  <w:style w:type="paragraph" w:styleId="a5">
    <w:name w:val="No Spacing"/>
    <w:uiPriority w:val="1"/>
    <w:qFormat/>
    <w:rsid w:val="00157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23"/>
    <w:rPr>
      <w:rFonts w:ascii="Segoe UI" w:eastAsia="Times New Roman" w:hAnsi="Segoe UI" w:cs="Segoe UI"/>
      <w:sz w:val="18"/>
      <w:szCs w:val="18"/>
      <w:lang w:eastAsia="ru-RU"/>
    </w:rPr>
  </w:style>
  <w:style w:type="table" w:styleId="-5">
    <w:name w:val="Light Shading Accent 5"/>
    <w:basedOn w:val="a1"/>
    <w:uiPriority w:val="60"/>
    <w:rsid w:val="00D34A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List Accent 6"/>
    <w:basedOn w:val="a1"/>
    <w:uiPriority w:val="61"/>
    <w:rsid w:val="00D34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4">
    <w:name w:val="Medium Shading 1 Accent 4"/>
    <w:basedOn w:val="a1"/>
    <w:uiPriority w:val="63"/>
    <w:rsid w:val="00D34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D34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4543-7475-4E83-9360-0ACE4829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114</cp:revision>
  <cp:lastPrinted>2016-09-01T10:32:00Z</cp:lastPrinted>
  <dcterms:created xsi:type="dcterms:W3CDTF">2014-10-09T11:14:00Z</dcterms:created>
  <dcterms:modified xsi:type="dcterms:W3CDTF">2020-11-29T09:49:00Z</dcterms:modified>
</cp:coreProperties>
</file>